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71"/>
        <w:gridCol w:w="3032"/>
        <w:gridCol w:w="3342"/>
        <w:gridCol w:w="1527"/>
        <w:gridCol w:w="1007"/>
      </w:tblGrid>
      <w:tr w:rsidR="00C10C29" w:rsidRPr="002C6FC8" w:rsidTr="00C10C29">
        <w:trPr>
          <w:cantSplit/>
          <w:trHeight w:val="340"/>
        </w:trPr>
        <w:tc>
          <w:tcPr>
            <w:tcW w:w="10030" w:type="dxa"/>
            <w:gridSpan w:val="6"/>
            <w:tcBorders>
              <w:top w:val="nil"/>
              <w:left w:val="nil"/>
              <w:right w:val="nil"/>
            </w:tcBorders>
          </w:tcPr>
          <w:p w:rsidR="00C10C29" w:rsidRPr="002C6FC8" w:rsidRDefault="00C10C29" w:rsidP="00C10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Военная викторина</w:t>
            </w:r>
            <w:bookmarkStart w:id="0" w:name="_GoBack"/>
            <w:bookmarkEnd w:id="0"/>
          </w:p>
        </w:tc>
      </w:tr>
      <w:tr w:rsidR="002C6FC8" w:rsidRPr="002C6FC8" w:rsidTr="002C6FC8">
        <w:trPr>
          <w:cantSplit/>
          <w:trHeight w:val="340"/>
        </w:trPr>
        <w:tc>
          <w:tcPr>
            <w:tcW w:w="1122" w:type="dxa"/>
            <w:gridSpan w:val="2"/>
          </w:tcPr>
          <w:p w:rsidR="002C6FC8" w:rsidRPr="002C6FC8" w:rsidRDefault="002C6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F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2" w:type="dxa"/>
          </w:tcPr>
          <w:p w:rsidR="002C6FC8" w:rsidRPr="002C6FC8" w:rsidRDefault="002C6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FC8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342" w:type="dxa"/>
          </w:tcPr>
          <w:p w:rsidR="002C6FC8" w:rsidRPr="002C6FC8" w:rsidRDefault="002C6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FC8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527" w:type="dxa"/>
          </w:tcPr>
          <w:p w:rsidR="002C6FC8" w:rsidRPr="002C6FC8" w:rsidRDefault="002C6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FC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007" w:type="dxa"/>
          </w:tcPr>
          <w:p w:rsidR="002C6FC8" w:rsidRPr="002C6FC8" w:rsidRDefault="002C6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FC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</w:tc>
        <w:tc>
          <w:tcPr>
            <w:tcW w:w="3342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«Честь и долг»</w:t>
            </w:r>
          </w:p>
        </w:tc>
        <w:tc>
          <w:tcPr>
            <w:tcW w:w="3342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«Гранит»</w:t>
            </w:r>
          </w:p>
        </w:tc>
        <w:tc>
          <w:tcPr>
            <w:tcW w:w="3342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«Невский»</w:t>
            </w:r>
          </w:p>
        </w:tc>
        <w:tc>
          <w:tcPr>
            <w:tcW w:w="3342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«Разведчик»</w:t>
            </w:r>
          </w:p>
        </w:tc>
        <w:tc>
          <w:tcPr>
            <w:tcW w:w="3342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урчатов</w:t>
            </w:r>
            <w:proofErr w:type="spellEnd"/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«Истоки»</w:t>
            </w:r>
          </w:p>
        </w:tc>
        <w:tc>
          <w:tcPr>
            <w:tcW w:w="3342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3342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«Сокол»</w:t>
            </w:r>
          </w:p>
        </w:tc>
        <w:tc>
          <w:tcPr>
            <w:tcW w:w="3342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«Сокол»</w:t>
            </w:r>
          </w:p>
        </w:tc>
        <w:tc>
          <w:tcPr>
            <w:tcW w:w="3342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«Пограничник»</w:t>
            </w:r>
          </w:p>
        </w:tc>
        <w:tc>
          <w:tcPr>
            <w:tcW w:w="3342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№49</w:t>
            </w:r>
          </w:p>
        </w:tc>
        <w:tc>
          <w:tcPr>
            <w:tcW w:w="3342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7" w:type="dxa"/>
          </w:tcPr>
          <w:p w:rsidR="002C6FC8" w:rsidRPr="002C6FC8" w:rsidRDefault="00FC7C89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«ДОСААФ России»</w:t>
            </w:r>
          </w:p>
        </w:tc>
        <w:tc>
          <w:tcPr>
            <w:tcW w:w="3342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</w:tc>
        <w:tc>
          <w:tcPr>
            <w:tcW w:w="3342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«Пограничник»</w:t>
            </w:r>
          </w:p>
        </w:tc>
        <w:tc>
          <w:tcPr>
            <w:tcW w:w="3342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</w:t>
            </w:r>
          </w:p>
        </w:tc>
        <w:tc>
          <w:tcPr>
            <w:tcW w:w="3342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«Кадеты пожарных-спасателей»</w:t>
            </w:r>
          </w:p>
        </w:tc>
        <w:tc>
          <w:tcPr>
            <w:tcW w:w="3342" w:type="dxa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7" w:type="dxa"/>
          </w:tcPr>
          <w:p w:rsidR="002C6FC8" w:rsidRPr="002C6FC8" w:rsidRDefault="00FC7C89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«Память»</w:t>
            </w:r>
          </w:p>
        </w:tc>
        <w:tc>
          <w:tcPr>
            <w:tcW w:w="3342" w:type="dxa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Касторенский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друзья пограничников»</w:t>
            </w:r>
          </w:p>
        </w:tc>
        <w:tc>
          <w:tcPr>
            <w:tcW w:w="3342" w:type="dxa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7" w:type="dxa"/>
          </w:tcPr>
          <w:p w:rsidR="002C6FC8" w:rsidRPr="002C6FC8" w:rsidRDefault="00FC7C89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«Спецназ»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Невского</w:t>
            </w:r>
          </w:p>
        </w:tc>
        <w:tc>
          <w:tcPr>
            <w:tcW w:w="3342" w:type="dxa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ьгов</w:t>
            </w:r>
            <w:proofErr w:type="spellEnd"/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«Застава»</w:t>
            </w:r>
          </w:p>
        </w:tc>
        <w:tc>
          <w:tcPr>
            <w:tcW w:w="3342" w:type="dxa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  <w:proofErr w:type="spellEnd"/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6FC8" w:rsidRPr="002C6FC8" w:rsidTr="002C6FC8">
        <w:trPr>
          <w:cantSplit/>
          <w:trHeight w:val="340"/>
        </w:trPr>
        <w:tc>
          <w:tcPr>
            <w:tcW w:w="851" w:type="dxa"/>
          </w:tcPr>
          <w:p w:rsidR="002C6FC8" w:rsidRPr="002C6FC8" w:rsidRDefault="002C6FC8" w:rsidP="002C6F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«Возрождение»</w:t>
            </w:r>
          </w:p>
        </w:tc>
        <w:tc>
          <w:tcPr>
            <w:tcW w:w="3342" w:type="dxa"/>
          </w:tcPr>
          <w:p w:rsidR="002C6FC8" w:rsidRPr="002C6FC8" w:rsidRDefault="002C6FC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  <w:tc>
          <w:tcPr>
            <w:tcW w:w="1527" w:type="dxa"/>
          </w:tcPr>
          <w:p w:rsidR="002C6FC8" w:rsidRPr="002C6FC8" w:rsidRDefault="00F92CF8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:rsidR="002C6FC8" w:rsidRPr="002C6FC8" w:rsidRDefault="00571772" w:rsidP="002C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7C89" w:rsidRPr="002C6FC8" w:rsidTr="00D87C21">
        <w:trPr>
          <w:cantSplit/>
          <w:trHeight w:val="340"/>
        </w:trPr>
        <w:tc>
          <w:tcPr>
            <w:tcW w:w="10030" w:type="dxa"/>
            <w:gridSpan w:val="6"/>
          </w:tcPr>
          <w:p w:rsidR="00FC7C89" w:rsidRPr="00FC7C89" w:rsidRDefault="00FC7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89">
              <w:rPr>
                <w:rFonts w:ascii="Times New Roman" w:hAnsi="Times New Roman" w:cs="Times New Roman"/>
                <w:b/>
                <w:sz w:val="28"/>
                <w:szCs w:val="28"/>
              </w:rPr>
              <w:t>Судьи: Глазкова Н. С., Дмитриева А.</w:t>
            </w:r>
            <w:proofErr w:type="gramStart"/>
            <w:r w:rsidRPr="00FC7C89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</w:tr>
    </w:tbl>
    <w:p w:rsidR="007638DD" w:rsidRPr="002C6FC8" w:rsidRDefault="007638DD">
      <w:pPr>
        <w:rPr>
          <w:rFonts w:ascii="Times New Roman" w:hAnsi="Times New Roman" w:cs="Times New Roman"/>
          <w:sz w:val="28"/>
          <w:szCs w:val="28"/>
        </w:rPr>
      </w:pPr>
    </w:p>
    <w:sectPr w:rsidR="007638DD" w:rsidRPr="002C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543F"/>
    <w:multiLevelType w:val="hybridMultilevel"/>
    <w:tmpl w:val="969C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34"/>
    <w:rsid w:val="002C6FC8"/>
    <w:rsid w:val="00571772"/>
    <w:rsid w:val="007638DD"/>
    <w:rsid w:val="00896234"/>
    <w:rsid w:val="00C10C29"/>
    <w:rsid w:val="00F92CF8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2019-12-17T07:29:00Z</dcterms:created>
  <dcterms:modified xsi:type="dcterms:W3CDTF">2019-12-17T14:53:00Z</dcterms:modified>
</cp:coreProperties>
</file>